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73647" w14:textId="77777777" w:rsidR="000B3E39" w:rsidRDefault="00B55876" w:rsidP="000B3E39">
      <w:pPr>
        <w:spacing w:line="480" w:lineRule="auto"/>
        <w:rPr>
          <w:b/>
          <w:bCs/>
        </w:rPr>
      </w:pPr>
      <w:r>
        <w:rPr>
          <w:b/>
          <w:bCs/>
        </w:rPr>
        <w:t xml:space="preserve"> </w:t>
      </w:r>
      <w:r>
        <w:rPr>
          <w:b/>
          <w:bCs/>
        </w:rPr>
        <w:tab/>
      </w:r>
      <w:r>
        <w:rPr>
          <w:b/>
          <w:bCs/>
        </w:rPr>
        <w:tab/>
      </w:r>
      <w:r>
        <w:rPr>
          <w:b/>
          <w:bCs/>
        </w:rPr>
        <w:tab/>
      </w:r>
    </w:p>
    <w:p w14:paraId="78535A26" w14:textId="77777777" w:rsidR="000B3E39" w:rsidRDefault="000B3E39" w:rsidP="000B3E39">
      <w:pPr>
        <w:ind w:left="1440" w:firstLine="720"/>
        <w:rPr>
          <w:b/>
          <w:bCs/>
        </w:rPr>
      </w:pPr>
    </w:p>
    <w:p w14:paraId="6160C44D" w14:textId="77777777" w:rsidR="000B3E39" w:rsidRDefault="000B3E39" w:rsidP="000B3E39">
      <w:pPr>
        <w:ind w:left="1440" w:firstLine="720"/>
        <w:rPr>
          <w:b/>
          <w:bCs/>
        </w:rPr>
      </w:pPr>
    </w:p>
    <w:p w14:paraId="3502E5BE" w14:textId="77777777" w:rsidR="000B3E39" w:rsidRPr="000B3E39" w:rsidRDefault="000B3E39" w:rsidP="000B3E39">
      <w:pPr>
        <w:spacing w:line="480" w:lineRule="auto"/>
        <w:ind w:left="1440" w:firstLine="720"/>
        <w:rPr>
          <w:rFonts w:ascii="Times New Roman" w:hAnsi="Times New Roman"/>
          <w:b/>
          <w:bCs/>
          <w:sz w:val="24"/>
        </w:rPr>
      </w:pPr>
    </w:p>
    <w:p w14:paraId="368E7FA9" w14:textId="77777777" w:rsidR="000B3E39" w:rsidRPr="000B3E39" w:rsidRDefault="000B3E39" w:rsidP="000B3E39">
      <w:pPr>
        <w:spacing w:line="480" w:lineRule="auto"/>
        <w:ind w:left="1440" w:firstLine="720"/>
        <w:rPr>
          <w:rFonts w:ascii="Times New Roman" w:hAnsi="Times New Roman"/>
          <w:b/>
          <w:bCs/>
          <w:sz w:val="24"/>
        </w:rPr>
      </w:pPr>
    </w:p>
    <w:p w14:paraId="6A6FA030" w14:textId="77777777" w:rsidR="000B3E39" w:rsidRPr="000B3E39" w:rsidRDefault="000B3E39" w:rsidP="000B3E39">
      <w:pPr>
        <w:spacing w:line="480" w:lineRule="auto"/>
        <w:ind w:left="1440" w:firstLine="720"/>
        <w:rPr>
          <w:rFonts w:ascii="Times New Roman" w:hAnsi="Times New Roman"/>
          <w:b/>
          <w:bCs/>
          <w:sz w:val="24"/>
        </w:rPr>
      </w:pPr>
    </w:p>
    <w:p w14:paraId="46BA6979" w14:textId="77777777" w:rsidR="000B3E39" w:rsidRPr="000B3E39" w:rsidRDefault="000B3E39" w:rsidP="000B3E39">
      <w:pPr>
        <w:spacing w:line="480" w:lineRule="auto"/>
        <w:ind w:left="1440" w:firstLine="720"/>
        <w:rPr>
          <w:rFonts w:ascii="Times New Roman" w:hAnsi="Times New Roman"/>
          <w:b/>
          <w:bCs/>
          <w:sz w:val="24"/>
        </w:rPr>
      </w:pPr>
    </w:p>
    <w:p w14:paraId="0CBE2D3A" w14:textId="77777777" w:rsidR="000B3E39" w:rsidRPr="000B3E39" w:rsidRDefault="000B3E39" w:rsidP="000B3E39">
      <w:pPr>
        <w:spacing w:line="480" w:lineRule="auto"/>
        <w:ind w:left="1440" w:firstLine="720"/>
        <w:rPr>
          <w:rFonts w:ascii="Times New Roman" w:hAnsi="Times New Roman"/>
          <w:b/>
          <w:bCs/>
          <w:sz w:val="24"/>
        </w:rPr>
      </w:pPr>
    </w:p>
    <w:p w14:paraId="106FD0C0" w14:textId="786D1B53" w:rsidR="000B3E39" w:rsidRPr="000B3E39" w:rsidRDefault="00B55876" w:rsidP="000B3E39">
      <w:pPr>
        <w:spacing w:line="480" w:lineRule="auto"/>
        <w:ind w:left="1440" w:firstLine="720"/>
        <w:rPr>
          <w:rFonts w:ascii="Times New Roman" w:hAnsi="Times New Roman"/>
          <w:b/>
          <w:bCs/>
          <w:sz w:val="24"/>
        </w:rPr>
      </w:pPr>
      <w:r w:rsidRPr="000B3E39">
        <w:rPr>
          <w:rFonts w:ascii="Times New Roman" w:hAnsi="Times New Roman"/>
          <w:sz w:val="24"/>
        </w:rPr>
        <w:t>Food resilience plan for Arzaville</w:t>
      </w:r>
    </w:p>
    <w:p w14:paraId="2CA800E9" w14:textId="77777777" w:rsidR="000B3E39" w:rsidRPr="000B3E39" w:rsidRDefault="00B55876" w:rsidP="000B3E39">
      <w:pPr>
        <w:spacing w:line="480" w:lineRule="auto"/>
        <w:rPr>
          <w:rFonts w:ascii="Times New Roman" w:hAnsi="Times New Roman"/>
          <w:sz w:val="24"/>
        </w:rPr>
      </w:pPr>
      <w:r w:rsidRPr="000B3E39">
        <w:rPr>
          <w:rFonts w:ascii="Times New Roman" w:hAnsi="Times New Roman"/>
          <w:sz w:val="24"/>
        </w:rPr>
        <w:tab/>
      </w:r>
      <w:r w:rsidRPr="000B3E39">
        <w:rPr>
          <w:rFonts w:ascii="Times New Roman" w:hAnsi="Times New Roman"/>
          <w:sz w:val="24"/>
        </w:rPr>
        <w:tab/>
      </w:r>
      <w:r w:rsidRPr="000B3E39">
        <w:rPr>
          <w:rFonts w:ascii="Times New Roman" w:hAnsi="Times New Roman"/>
          <w:sz w:val="24"/>
        </w:rPr>
        <w:tab/>
      </w:r>
      <w:r w:rsidRPr="000B3E39">
        <w:rPr>
          <w:rFonts w:ascii="Times New Roman" w:hAnsi="Times New Roman"/>
          <w:sz w:val="24"/>
        </w:rPr>
        <w:tab/>
        <w:t xml:space="preserve">     Name:</w:t>
      </w:r>
    </w:p>
    <w:p w14:paraId="4437B619" w14:textId="77777777" w:rsidR="000B3E39" w:rsidRPr="000B3E39" w:rsidRDefault="00B55876" w:rsidP="000B3E39">
      <w:pPr>
        <w:spacing w:line="480" w:lineRule="auto"/>
        <w:rPr>
          <w:rFonts w:ascii="Times New Roman" w:hAnsi="Times New Roman"/>
          <w:sz w:val="24"/>
        </w:rPr>
      </w:pPr>
      <w:r w:rsidRPr="000B3E39">
        <w:rPr>
          <w:rFonts w:ascii="Times New Roman" w:hAnsi="Times New Roman"/>
          <w:sz w:val="24"/>
        </w:rPr>
        <w:tab/>
      </w:r>
      <w:r w:rsidRPr="000B3E39">
        <w:rPr>
          <w:rFonts w:ascii="Times New Roman" w:hAnsi="Times New Roman"/>
          <w:sz w:val="24"/>
        </w:rPr>
        <w:tab/>
      </w:r>
      <w:r w:rsidRPr="000B3E39">
        <w:rPr>
          <w:rFonts w:ascii="Times New Roman" w:hAnsi="Times New Roman"/>
          <w:sz w:val="24"/>
        </w:rPr>
        <w:tab/>
        <w:t xml:space="preserve">     Institutional affiliation:</w:t>
      </w:r>
    </w:p>
    <w:p w14:paraId="2851B38D" w14:textId="77777777" w:rsidR="000B3E39" w:rsidRPr="000B3E39" w:rsidRDefault="00B55876" w:rsidP="000B3E39">
      <w:pPr>
        <w:spacing w:line="480" w:lineRule="auto"/>
        <w:rPr>
          <w:rFonts w:ascii="Times New Roman" w:hAnsi="Times New Roman"/>
          <w:sz w:val="24"/>
        </w:rPr>
      </w:pPr>
      <w:r w:rsidRPr="000B3E39">
        <w:rPr>
          <w:rFonts w:ascii="Times New Roman" w:hAnsi="Times New Roman"/>
          <w:sz w:val="24"/>
        </w:rPr>
        <w:tab/>
      </w:r>
      <w:r w:rsidRPr="000B3E39">
        <w:rPr>
          <w:rFonts w:ascii="Times New Roman" w:hAnsi="Times New Roman"/>
          <w:sz w:val="24"/>
        </w:rPr>
        <w:tab/>
      </w:r>
      <w:r w:rsidRPr="000B3E39">
        <w:rPr>
          <w:rFonts w:ascii="Times New Roman" w:hAnsi="Times New Roman"/>
          <w:sz w:val="24"/>
        </w:rPr>
        <w:tab/>
      </w:r>
      <w:r w:rsidRPr="000B3E39">
        <w:rPr>
          <w:rFonts w:ascii="Times New Roman" w:hAnsi="Times New Roman"/>
          <w:sz w:val="24"/>
        </w:rPr>
        <w:tab/>
        <w:t xml:space="preserve">      Course:</w:t>
      </w:r>
    </w:p>
    <w:p w14:paraId="6161F339" w14:textId="77777777" w:rsidR="000B3E39" w:rsidRPr="000B3E39" w:rsidRDefault="00B55876" w:rsidP="000B3E39">
      <w:pPr>
        <w:spacing w:line="480" w:lineRule="auto"/>
        <w:rPr>
          <w:rFonts w:ascii="Times New Roman" w:hAnsi="Times New Roman"/>
          <w:sz w:val="24"/>
        </w:rPr>
      </w:pPr>
      <w:r w:rsidRPr="000B3E39">
        <w:rPr>
          <w:rFonts w:ascii="Times New Roman" w:hAnsi="Times New Roman"/>
          <w:sz w:val="24"/>
        </w:rPr>
        <w:tab/>
      </w:r>
      <w:r w:rsidRPr="000B3E39">
        <w:rPr>
          <w:rFonts w:ascii="Times New Roman" w:hAnsi="Times New Roman"/>
          <w:sz w:val="24"/>
        </w:rPr>
        <w:tab/>
      </w:r>
      <w:r w:rsidRPr="000B3E39">
        <w:rPr>
          <w:rFonts w:ascii="Times New Roman" w:hAnsi="Times New Roman"/>
          <w:sz w:val="24"/>
        </w:rPr>
        <w:tab/>
        <w:t xml:space="preserve">    </w:t>
      </w:r>
      <w:r w:rsidRPr="000B3E39">
        <w:rPr>
          <w:rFonts w:ascii="Times New Roman" w:hAnsi="Times New Roman"/>
          <w:sz w:val="24"/>
        </w:rPr>
        <w:tab/>
        <w:t>Instructors Name:</w:t>
      </w:r>
    </w:p>
    <w:p w14:paraId="44B6F8B9" w14:textId="05BCCB18" w:rsidR="000B3E39" w:rsidRPr="000B3E39" w:rsidRDefault="00B55876" w:rsidP="000B3E39">
      <w:pPr>
        <w:spacing w:line="480" w:lineRule="auto"/>
        <w:rPr>
          <w:rFonts w:ascii="Times New Roman" w:hAnsi="Times New Roman"/>
          <w:b/>
          <w:bCs/>
          <w:sz w:val="24"/>
        </w:rPr>
      </w:pPr>
      <w:r w:rsidRPr="000B3E39">
        <w:rPr>
          <w:rFonts w:ascii="Times New Roman" w:hAnsi="Times New Roman"/>
          <w:sz w:val="24"/>
        </w:rPr>
        <w:tab/>
      </w:r>
      <w:r w:rsidRPr="000B3E39">
        <w:rPr>
          <w:rFonts w:ascii="Times New Roman" w:hAnsi="Times New Roman"/>
          <w:sz w:val="24"/>
        </w:rPr>
        <w:tab/>
      </w:r>
      <w:r w:rsidRPr="000B3E39">
        <w:rPr>
          <w:rFonts w:ascii="Times New Roman" w:hAnsi="Times New Roman"/>
          <w:sz w:val="24"/>
        </w:rPr>
        <w:tab/>
        <w:t xml:space="preserve">         Assignment due date:</w:t>
      </w:r>
    </w:p>
    <w:p w14:paraId="3C61CCD3" w14:textId="77777777" w:rsidR="000B3E39" w:rsidRPr="000B3E39" w:rsidRDefault="00B55876" w:rsidP="000B3E39">
      <w:pPr>
        <w:spacing w:line="480" w:lineRule="auto"/>
        <w:rPr>
          <w:rFonts w:ascii="Times New Roman" w:hAnsi="Times New Roman"/>
          <w:b/>
          <w:bCs/>
          <w:sz w:val="24"/>
        </w:rPr>
      </w:pPr>
      <w:r w:rsidRPr="000B3E39">
        <w:rPr>
          <w:rFonts w:ascii="Times New Roman" w:hAnsi="Times New Roman"/>
          <w:b/>
          <w:bCs/>
          <w:sz w:val="24"/>
        </w:rPr>
        <w:br w:type="page"/>
      </w:r>
    </w:p>
    <w:p w14:paraId="122390BB" w14:textId="3B7C2E07" w:rsidR="00836ADE" w:rsidRPr="00DC52C3" w:rsidRDefault="00B55876" w:rsidP="00DC52C3">
      <w:pPr>
        <w:spacing w:line="480" w:lineRule="auto"/>
        <w:rPr>
          <w:rFonts w:ascii="Times New Roman" w:hAnsi="Times New Roman"/>
          <w:b/>
          <w:bCs/>
          <w:sz w:val="24"/>
        </w:rPr>
      </w:pPr>
      <w:r w:rsidRPr="000B3E39">
        <w:rPr>
          <w:rFonts w:ascii="Times New Roman" w:hAnsi="Times New Roman"/>
          <w:b/>
          <w:bCs/>
          <w:sz w:val="24"/>
        </w:rPr>
        <w:lastRenderedPageBreak/>
        <w:t xml:space="preserve">A carbon neutral energy plan for </w:t>
      </w:r>
      <w:proofErr w:type="spellStart"/>
      <w:r w:rsidRPr="000B3E39">
        <w:rPr>
          <w:rFonts w:ascii="Times New Roman" w:hAnsi="Times New Roman"/>
          <w:b/>
          <w:bCs/>
          <w:sz w:val="24"/>
        </w:rPr>
        <w:t>Arzaville</w:t>
      </w:r>
      <w:proofErr w:type="spellEnd"/>
    </w:p>
    <w:p w14:paraId="3544B73D" w14:textId="3DBC5E84" w:rsidR="00B70638" w:rsidRPr="000B3E39" w:rsidRDefault="00B55876" w:rsidP="000B3E39">
      <w:pPr>
        <w:spacing w:line="480" w:lineRule="auto"/>
        <w:ind w:firstLine="720"/>
        <w:rPr>
          <w:rFonts w:ascii="Times New Roman" w:hAnsi="Times New Roman"/>
          <w:sz w:val="24"/>
        </w:rPr>
      </w:pPr>
      <w:r w:rsidRPr="000B3E39">
        <w:rPr>
          <w:rFonts w:ascii="Times New Roman" w:hAnsi="Times New Roman"/>
          <w:sz w:val="24"/>
        </w:rPr>
        <w:t>Arzaville, we are part of a community leading in pollution, most greenhouses gases are emitted, and coal is high. We aim to have carbon dioxide emissions peak by 2050 and achieve carbon neutrality. We aim to improve our lifestyle quality and air quality fo</w:t>
      </w:r>
      <w:r w:rsidRPr="000B3E39">
        <w:rPr>
          <w:rFonts w:ascii="Times New Roman" w:hAnsi="Times New Roman"/>
          <w:sz w:val="24"/>
        </w:rPr>
        <w:t>r urban areas. Every part of our lives is related to the environment, from food, transport and the energy we consume to waste management; the way we produce and drink based on fossil fuels such as oil, coal, or natural gas leaves a negative footprint on th</w:t>
      </w:r>
      <w:r w:rsidRPr="000B3E39">
        <w:rPr>
          <w:rFonts w:ascii="Times New Roman" w:hAnsi="Times New Roman"/>
          <w:sz w:val="24"/>
        </w:rPr>
        <w:t>e planet. Carbon neutrality reduces the negative impact on the environment.</w:t>
      </w:r>
    </w:p>
    <w:p w14:paraId="6183C0CC" w14:textId="29C244D7" w:rsidR="00AA07EB" w:rsidRPr="000B3E39" w:rsidRDefault="00B55876" w:rsidP="000B3E39">
      <w:pPr>
        <w:spacing w:line="480" w:lineRule="auto"/>
        <w:ind w:firstLine="720"/>
        <w:rPr>
          <w:rFonts w:ascii="Times New Roman" w:hAnsi="Times New Roman"/>
          <w:sz w:val="24"/>
        </w:rPr>
      </w:pPr>
      <w:r w:rsidRPr="000B3E39">
        <w:rPr>
          <w:rFonts w:ascii="Times New Roman" w:hAnsi="Times New Roman"/>
          <w:sz w:val="24"/>
        </w:rPr>
        <w:t xml:space="preserve">The rise of vehicles in our community that uses fuel is one of the leading </w:t>
      </w:r>
      <w:r w:rsidR="00F404BC" w:rsidRPr="000B3E39">
        <w:rPr>
          <w:rFonts w:ascii="Times New Roman" w:hAnsi="Times New Roman"/>
          <w:sz w:val="24"/>
        </w:rPr>
        <w:t>causes</w:t>
      </w:r>
      <w:r w:rsidRPr="000B3E39">
        <w:rPr>
          <w:rFonts w:ascii="Times New Roman" w:hAnsi="Times New Roman"/>
          <w:sz w:val="24"/>
        </w:rPr>
        <w:t xml:space="preserve"> of carbon dioxide emissions; we aim to reduce the number of cars on our highways</w:t>
      </w:r>
      <w:r w:rsidR="000D0C8D" w:rsidRPr="000B3E39">
        <w:rPr>
          <w:rFonts w:ascii="Times New Roman" w:hAnsi="Times New Roman"/>
          <w:sz w:val="24"/>
        </w:rPr>
        <w:t>. This can be achieved by carpooling this reduces the number of vehicles in our streets, thus reduced emission. Still, since our goal is a neutral environment, the need for electric cars is necessary.</w:t>
      </w:r>
      <w:r w:rsidR="00ED436F" w:rsidRPr="000B3E39">
        <w:rPr>
          <w:rFonts w:ascii="Times New Roman" w:hAnsi="Times New Roman"/>
          <w:sz w:val="24"/>
        </w:rPr>
        <w:t xml:space="preserve"> The introduction of special lanes will help the pedestrians to navigate around the urban areas.</w:t>
      </w:r>
    </w:p>
    <w:p w14:paraId="5AF0C5BC" w14:textId="25FE9BC9" w:rsidR="000B3E39" w:rsidRDefault="00B55876" w:rsidP="00DC52C3">
      <w:pPr>
        <w:spacing w:line="480" w:lineRule="auto"/>
        <w:ind w:firstLine="720"/>
        <w:rPr>
          <w:rFonts w:ascii="Times New Roman" w:hAnsi="Times New Roman"/>
          <w:sz w:val="24"/>
        </w:rPr>
      </w:pPr>
      <w:r w:rsidRPr="000B3E39">
        <w:rPr>
          <w:rFonts w:ascii="Times New Roman" w:hAnsi="Times New Roman"/>
          <w:sz w:val="24"/>
        </w:rPr>
        <w:t xml:space="preserve">To generate </w:t>
      </w:r>
      <w:r w:rsidR="00CC4945" w:rsidRPr="000B3E39">
        <w:rPr>
          <w:rFonts w:ascii="Times New Roman" w:hAnsi="Times New Roman"/>
          <w:sz w:val="24"/>
        </w:rPr>
        <w:t>electricity,</w:t>
      </w:r>
      <w:r w:rsidRPr="000B3E39">
        <w:rPr>
          <w:rFonts w:ascii="Times New Roman" w:hAnsi="Times New Roman"/>
          <w:sz w:val="24"/>
        </w:rPr>
        <w:t xml:space="preserve"> we need natural gas to coal, ocean tides, mountain winds. The energy we need to generate electricity must be mined or collected from the earth, and all these are the causes of carbon dioxide emission. The nee</w:t>
      </w:r>
      <w:r w:rsidRPr="000B3E39">
        <w:rPr>
          <w:rFonts w:ascii="Times New Roman" w:hAnsi="Times New Roman"/>
          <w:sz w:val="24"/>
        </w:rPr>
        <w:t xml:space="preserve">d to switch from electricity to solar panels </w:t>
      </w:r>
      <w:r w:rsidR="00CC4945" w:rsidRPr="000B3E39">
        <w:rPr>
          <w:rFonts w:ascii="Times New Roman" w:hAnsi="Times New Roman"/>
          <w:sz w:val="24"/>
        </w:rPr>
        <w:t>in our government buildings and our homes is necessary</w:t>
      </w:r>
      <w:r w:rsidR="003F433E" w:rsidRPr="000B3E39">
        <w:rPr>
          <w:rFonts w:ascii="Times New Roman" w:hAnsi="Times New Roman"/>
          <w:sz w:val="24"/>
        </w:rPr>
        <w:t>. Solar panels need solar energy to convert to electricity. This is natural since we get our power from the sun, from we can switch to a pure neutral environment this form is even cheaper.</w:t>
      </w:r>
    </w:p>
    <w:p w14:paraId="694FA423" w14:textId="60B657E4" w:rsidR="003F433E" w:rsidRPr="00DC52C3" w:rsidRDefault="00B55876" w:rsidP="00DC52C3">
      <w:pPr>
        <w:spacing w:line="480" w:lineRule="auto"/>
        <w:ind w:firstLine="720"/>
        <w:rPr>
          <w:rFonts w:ascii="Times New Roman" w:hAnsi="Times New Roman"/>
          <w:sz w:val="24"/>
        </w:rPr>
      </w:pPr>
      <w:r w:rsidRPr="000B3E39">
        <w:rPr>
          <w:rFonts w:ascii="Times New Roman" w:hAnsi="Times New Roman"/>
          <w:sz w:val="24"/>
        </w:rPr>
        <w:t>In conclusion</w:t>
      </w:r>
      <w:r w:rsidR="003506C1" w:rsidRPr="000B3E39">
        <w:rPr>
          <w:rFonts w:ascii="Times New Roman" w:hAnsi="Times New Roman"/>
          <w:sz w:val="24"/>
        </w:rPr>
        <w:t xml:space="preserve">, excessive carbon dioxide in our system is harmful to our health. The extreme carbon dioxide released to the environment leads to a rise in global warming, which in </w:t>
      </w:r>
      <w:r w:rsidR="003506C1" w:rsidRPr="000B3E39">
        <w:rPr>
          <w:rFonts w:ascii="Times New Roman" w:hAnsi="Times New Roman"/>
          <w:sz w:val="24"/>
        </w:rPr>
        <w:lastRenderedPageBreak/>
        <w:t xml:space="preserve">turn affects our climate leading to dangerous lifestyles. Hence people of Arzaville let us work to achieving a carbon-neutral environment. </w:t>
      </w:r>
    </w:p>
    <w:p w14:paraId="50B2F459" w14:textId="77777777" w:rsidR="00F404BC" w:rsidRDefault="00F404BC">
      <w:bookmarkStart w:id="0" w:name="_GoBack"/>
      <w:bookmarkEnd w:id="0"/>
    </w:p>
    <w:sectPr w:rsidR="00F404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42817" w14:textId="77777777" w:rsidR="00B55876" w:rsidRDefault="00B55876">
      <w:pPr>
        <w:spacing w:after="0" w:line="240" w:lineRule="auto"/>
      </w:pPr>
      <w:r>
        <w:separator/>
      </w:r>
    </w:p>
  </w:endnote>
  <w:endnote w:type="continuationSeparator" w:id="0">
    <w:p w14:paraId="4F1C251C" w14:textId="77777777" w:rsidR="00B55876" w:rsidRDefault="00B5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9FB0F" w14:textId="77777777" w:rsidR="00B55876" w:rsidRDefault="00B55876">
      <w:pPr>
        <w:spacing w:after="0" w:line="240" w:lineRule="auto"/>
      </w:pPr>
      <w:r>
        <w:separator/>
      </w:r>
    </w:p>
  </w:footnote>
  <w:footnote w:type="continuationSeparator" w:id="0">
    <w:p w14:paraId="4A9A2E9D" w14:textId="77777777" w:rsidR="00B55876" w:rsidRDefault="00B55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171EB" w14:textId="2A94DE18" w:rsidR="00836ADE" w:rsidRDefault="00B55876">
    <w:pPr>
      <w:pStyle w:val="Header"/>
    </w:pPr>
    <w:r>
      <w:t xml:space="preserve">A carbon-neutral energy plan for </w:t>
    </w:r>
    <w:r w:rsidR="000B3E39">
      <w:t>Arzaville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C8"/>
    <w:rsid w:val="000B3E39"/>
    <w:rsid w:val="000D0C8D"/>
    <w:rsid w:val="001A54C8"/>
    <w:rsid w:val="00241629"/>
    <w:rsid w:val="003506C1"/>
    <w:rsid w:val="003F433E"/>
    <w:rsid w:val="00831790"/>
    <w:rsid w:val="00836ADE"/>
    <w:rsid w:val="00AA07EB"/>
    <w:rsid w:val="00B55876"/>
    <w:rsid w:val="00B70638"/>
    <w:rsid w:val="00CC4945"/>
    <w:rsid w:val="00DC52C3"/>
    <w:rsid w:val="00DD1C94"/>
    <w:rsid w:val="00ED436F"/>
    <w:rsid w:val="00F4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66F2"/>
  <w15:chartTrackingRefBased/>
  <w15:docId w15:val="{8D2EE152-094F-400B-95FB-91D19AE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ADE"/>
  </w:style>
  <w:style w:type="paragraph" w:styleId="Footer">
    <w:name w:val="footer"/>
    <w:basedOn w:val="Normal"/>
    <w:link w:val="FooterChar"/>
    <w:uiPriority w:val="99"/>
    <w:unhideWhenUsed/>
    <w:rsid w:val="00836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9</cp:revision>
  <dcterms:created xsi:type="dcterms:W3CDTF">2021-04-09T21:39:00Z</dcterms:created>
  <dcterms:modified xsi:type="dcterms:W3CDTF">2021-04-10T18:52:00Z</dcterms:modified>
</cp:coreProperties>
</file>